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0" w:rsidRDefault="00376101" w:rsidP="003761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14565" cy="3228975"/>
            <wp:effectExtent l="19050" t="0" r="35" b="0"/>
            <wp:docPr id="7" name="Рисунок 7" descr="http://boguchar-pamyat.ru/upload/000/u2/4/7/1276-f-457-fotozhenjased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guchar-pamyat.ru/upload/000/u2/4/7/1276-f-457-fotozhenjasedov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66" cy="323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01" w:rsidRPr="00A023CE" w:rsidRDefault="00376101" w:rsidP="00A023CE">
      <w:pPr>
        <w:ind w:firstLine="708"/>
        <w:jc w:val="both"/>
        <w:rPr>
          <w:rFonts w:ascii="Georgia" w:hAnsi="Georgia"/>
          <w:sz w:val="32"/>
          <w:szCs w:val="32"/>
        </w:rPr>
      </w:pPr>
      <w:r w:rsidRPr="00A023CE">
        <w:rPr>
          <w:rFonts w:ascii="Georgia" w:hAnsi="Georgia"/>
          <w:sz w:val="32"/>
          <w:szCs w:val="32"/>
        </w:rPr>
        <w:t xml:space="preserve">Богучарский район считался территорией особого минирования после его освобождения  города и района </w:t>
      </w:r>
      <w:r w:rsidR="00A023CE" w:rsidRPr="00A023CE">
        <w:rPr>
          <w:rFonts w:ascii="Georgia" w:hAnsi="Georgia"/>
          <w:sz w:val="32"/>
          <w:szCs w:val="32"/>
        </w:rPr>
        <w:t xml:space="preserve">. </w:t>
      </w:r>
      <w:r w:rsidRPr="00A023CE">
        <w:rPr>
          <w:rFonts w:ascii="Georgia" w:hAnsi="Georgia"/>
          <w:sz w:val="32"/>
          <w:szCs w:val="32"/>
        </w:rPr>
        <w:t xml:space="preserve">Особую опасность представляли мины, замаскированные под игрушки, из-за которых погибли много детей. В 1943 году юноши и девушки в возрасте 14-15 лет массово стали записываться в саперы и минеры. Разминирование района продолжалось до 1947 года. За это время минеры-подростки обезвредили и уничтожили 1 </w:t>
      </w:r>
      <w:proofErr w:type="spellStart"/>
      <w:r w:rsidRPr="00A023CE">
        <w:rPr>
          <w:rFonts w:ascii="Georgia" w:hAnsi="Georgia"/>
          <w:sz w:val="32"/>
          <w:szCs w:val="32"/>
        </w:rPr>
        <w:t>млн</w:t>
      </w:r>
      <w:proofErr w:type="spellEnd"/>
      <w:r w:rsidRPr="00A023CE">
        <w:rPr>
          <w:rFonts w:ascii="Georgia" w:hAnsi="Georgia"/>
          <w:sz w:val="32"/>
          <w:szCs w:val="32"/>
        </w:rPr>
        <w:t xml:space="preserve"> 300 тысяч боеприпасов.</w:t>
      </w:r>
      <w:r w:rsidR="00A023CE" w:rsidRPr="00A023CE">
        <w:rPr>
          <w:rFonts w:ascii="Georgia" w:hAnsi="Georgia"/>
          <w:sz w:val="32"/>
          <w:szCs w:val="32"/>
        </w:rPr>
        <w:t xml:space="preserve"> Многие не Дожили до Победного дня, среди них</w:t>
      </w:r>
    </w:p>
    <w:p w:rsidR="00376101" w:rsidRPr="00A023CE" w:rsidRDefault="00A023CE" w:rsidP="00EE46FC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A023CE">
        <w:rPr>
          <w:rStyle w:val="a6"/>
          <w:sz w:val="32"/>
          <w:szCs w:val="32"/>
          <w:u w:val="single"/>
        </w:rPr>
        <w:t xml:space="preserve">ЖЕНЯ </w:t>
      </w:r>
      <w:r w:rsidR="00376101" w:rsidRPr="00A023CE">
        <w:rPr>
          <w:rStyle w:val="a6"/>
          <w:sz w:val="32"/>
          <w:szCs w:val="32"/>
          <w:u w:val="single"/>
        </w:rPr>
        <w:t xml:space="preserve">СЕДОВ </w:t>
      </w:r>
      <w:r w:rsidR="00376101" w:rsidRPr="00A023CE">
        <w:rPr>
          <w:sz w:val="32"/>
          <w:szCs w:val="32"/>
        </w:rPr>
        <w:t>(1928 – 28.05.1943)</w:t>
      </w:r>
      <w:r w:rsidR="00EE46FC">
        <w:rPr>
          <w:sz w:val="32"/>
          <w:szCs w:val="32"/>
        </w:rPr>
        <w:t xml:space="preserve"> </w:t>
      </w:r>
      <w:r w:rsidR="00376101" w:rsidRPr="00A023CE">
        <w:rPr>
          <w:sz w:val="32"/>
          <w:szCs w:val="32"/>
        </w:rPr>
        <w:t xml:space="preserve">Женя Седов учился в Богучарской средней школе № 1. Учился на «хорошо» и на «отлично». После освобождения Богучара вместе с другими ребятами-ровесниками записался в истребительный отряд, а затем в феврале 1943 года и на курсы минеров в Россоши. Погиб в конце мая 1943 года при разминировании луга между селами </w:t>
      </w:r>
      <w:proofErr w:type="spellStart"/>
      <w:r w:rsidR="00376101" w:rsidRPr="00A023CE">
        <w:rPr>
          <w:sz w:val="32"/>
          <w:szCs w:val="32"/>
        </w:rPr>
        <w:t>Залиман</w:t>
      </w:r>
      <w:proofErr w:type="spellEnd"/>
      <w:r w:rsidR="00376101" w:rsidRPr="00A023CE">
        <w:rPr>
          <w:sz w:val="32"/>
          <w:szCs w:val="32"/>
        </w:rPr>
        <w:t xml:space="preserve"> и </w:t>
      </w:r>
      <w:proofErr w:type="spellStart"/>
      <w:r w:rsidR="00376101" w:rsidRPr="00A023CE">
        <w:rPr>
          <w:sz w:val="32"/>
          <w:szCs w:val="32"/>
        </w:rPr>
        <w:t>Галиевка</w:t>
      </w:r>
      <w:proofErr w:type="spellEnd"/>
      <w:r w:rsidR="00376101" w:rsidRPr="00A023CE">
        <w:rPr>
          <w:sz w:val="32"/>
          <w:szCs w:val="32"/>
        </w:rPr>
        <w:t xml:space="preserve">. Ему было всего 15 лет. Останки его захоронены на городском кладбище Богучара. В год 50-летия со дня гибели Жени Седова, в мае 1993 года, на городском кладбище был открыт памятник-надгробие, изготовленный на средства, собранные жителями Богучарского района. На гранитной стеле – портрет и надпись: «Жене Седову – комсомольцу-минеру, благодарные богучарцы, 1928-1943». На надгробной плите слова Бориса Пастернака: </w:t>
      </w:r>
      <w:r w:rsidR="00376101" w:rsidRPr="00A023CE">
        <w:rPr>
          <w:rStyle w:val="a7"/>
          <w:sz w:val="32"/>
          <w:szCs w:val="32"/>
        </w:rPr>
        <w:t>«Жить и сгореть у всех в обычае,</w:t>
      </w:r>
    </w:p>
    <w:p w:rsidR="00376101" w:rsidRPr="00A023CE" w:rsidRDefault="00376101" w:rsidP="00EE46FC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A023CE">
        <w:rPr>
          <w:rStyle w:val="a7"/>
          <w:sz w:val="32"/>
          <w:szCs w:val="32"/>
        </w:rPr>
        <w:t>Но жизнь тогда лишь обессмертишь,</w:t>
      </w:r>
    </w:p>
    <w:p w:rsidR="00376101" w:rsidRPr="00A023CE" w:rsidRDefault="00376101" w:rsidP="00EE46FC">
      <w:pPr>
        <w:pStyle w:val="a5"/>
        <w:spacing w:before="0" w:beforeAutospacing="0" w:after="0" w:afterAutospacing="0"/>
        <w:jc w:val="center"/>
        <w:rPr>
          <w:rStyle w:val="a7"/>
          <w:sz w:val="32"/>
          <w:szCs w:val="32"/>
        </w:rPr>
      </w:pPr>
      <w:r w:rsidRPr="00A023CE">
        <w:rPr>
          <w:rStyle w:val="a7"/>
          <w:sz w:val="32"/>
          <w:szCs w:val="32"/>
        </w:rPr>
        <w:t>Когда ей к свету и величию</w:t>
      </w:r>
    </w:p>
    <w:p w:rsidR="00376101" w:rsidRDefault="00376101" w:rsidP="00EE46FC">
      <w:pPr>
        <w:pStyle w:val="a5"/>
        <w:spacing w:before="0" w:beforeAutospacing="0" w:after="0" w:afterAutospacing="0"/>
        <w:jc w:val="center"/>
        <w:rPr>
          <w:rStyle w:val="a7"/>
          <w:sz w:val="32"/>
          <w:szCs w:val="32"/>
        </w:rPr>
      </w:pPr>
      <w:r w:rsidRPr="00A023CE">
        <w:rPr>
          <w:rStyle w:val="a7"/>
          <w:sz w:val="32"/>
          <w:szCs w:val="32"/>
        </w:rPr>
        <w:t>Своею жертвой путь прочертишь»</w:t>
      </w:r>
    </w:p>
    <w:p w:rsidR="009E1DFC" w:rsidRPr="00A023CE" w:rsidRDefault="009E1DFC" w:rsidP="00EE46FC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p w:rsidR="009E1DFC" w:rsidRPr="00497EAA" w:rsidRDefault="009E1DFC" w:rsidP="009E1DFC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32"/>
          <w:szCs w:val="32"/>
        </w:rPr>
      </w:pPr>
      <w:r w:rsidRPr="00497EAA">
        <w:rPr>
          <w:b w:val="0"/>
          <w:sz w:val="32"/>
          <w:szCs w:val="32"/>
        </w:rPr>
        <w:t xml:space="preserve">           11 апреля в Богучаре состоится   старт Всероссийской  поисковой  экспедиции юных краеведов и следопытов «Улица младшего сына» - новый проект Военно-патриотического центра «Вымпел» в рамках Межрегиональной комплексной программы патриотического воспитания молодёжи «Честь имею!».</w:t>
      </w:r>
    </w:p>
    <w:p w:rsidR="0042000A" w:rsidRPr="00497EAA" w:rsidRDefault="0042000A" w:rsidP="009E1DFC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32"/>
          <w:szCs w:val="32"/>
        </w:rPr>
      </w:pPr>
    </w:p>
    <w:p w:rsidR="0042000A" w:rsidRPr="00497EAA" w:rsidRDefault="009E1DFC" w:rsidP="0042000A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32"/>
          <w:szCs w:val="32"/>
        </w:rPr>
      </w:pPr>
      <w:r w:rsidRPr="00497EAA">
        <w:rPr>
          <w:sz w:val="32"/>
          <w:szCs w:val="32"/>
        </w:rPr>
        <w:t xml:space="preserve"> </w:t>
      </w:r>
      <w:r w:rsidR="0042000A" w:rsidRPr="00497EAA">
        <w:rPr>
          <w:sz w:val="32"/>
          <w:szCs w:val="32"/>
        </w:rPr>
        <w:t xml:space="preserve">          </w:t>
      </w:r>
      <w:r w:rsidR="0042000A" w:rsidRPr="00497EAA">
        <w:rPr>
          <w:b w:val="0"/>
          <w:sz w:val="32"/>
          <w:szCs w:val="32"/>
        </w:rPr>
        <w:t>Проект призван актуализировать примеры юношеского героизма разных периодов в истории Отечества (включая современность), мотивировать подрастающее поколение к активной гражданской социализации через приобщение к поисковому движению, краеведческим проектам, авторскому социальному проектированию, инициативам по увековечению памяти героических соотечественников, разработке пешеходных и туристических маршрутов/экскурсий по местам подвига  на малой родине, разнообразным формам социальных контактов со сверстниками в различных регионах России.</w:t>
      </w:r>
    </w:p>
    <w:p w:rsidR="0042000A" w:rsidRPr="00497EAA" w:rsidRDefault="0042000A" w:rsidP="0042000A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32"/>
          <w:szCs w:val="32"/>
        </w:rPr>
      </w:pPr>
    </w:p>
    <w:p w:rsidR="0042000A" w:rsidRPr="00497EAA" w:rsidRDefault="0042000A" w:rsidP="0042000A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32"/>
          <w:szCs w:val="32"/>
        </w:rPr>
      </w:pPr>
      <w:proofErr w:type="spellStart"/>
      <w:r w:rsidRPr="00497EAA">
        <w:rPr>
          <w:b w:val="0"/>
          <w:sz w:val="32"/>
          <w:szCs w:val="32"/>
        </w:rPr>
        <w:t>Знаково</w:t>
      </w:r>
      <w:proofErr w:type="spellEnd"/>
      <w:r w:rsidRPr="00497EAA">
        <w:rPr>
          <w:b w:val="0"/>
          <w:sz w:val="32"/>
          <w:szCs w:val="32"/>
        </w:rPr>
        <w:t xml:space="preserve">, что этот проект состоится на территории города Богучар и станет общественно значимым мероприятием, посвященным 75-летию подвига подростков-добровольцев, разминировавших родную землю после освобождения от немецко-фашистских захватчиков и обезвредивших свыше 1 </w:t>
      </w:r>
      <w:proofErr w:type="spellStart"/>
      <w:r w:rsidRPr="00497EAA">
        <w:rPr>
          <w:b w:val="0"/>
          <w:sz w:val="32"/>
          <w:szCs w:val="32"/>
        </w:rPr>
        <w:t>млн</w:t>
      </w:r>
      <w:proofErr w:type="spellEnd"/>
      <w:r w:rsidRPr="00497EAA">
        <w:rPr>
          <w:b w:val="0"/>
          <w:sz w:val="32"/>
          <w:szCs w:val="32"/>
        </w:rPr>
        <w:t xml:space="preserve"> 300 тысяч мин.</w:t>
      </w:r>
    </w:p>
    <w:p w:rsidR="00497EAA" w:rsidRPr="00497EAA" w:rsidRDefault="00497EAA" w:rsidP="0042000A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32"/>
          <w:szCs w:val="32"/>
        </w:rPr>
      </w:pPr>
    </w:p>
    <w:p w:rsidR="00497EAA" w:rsidRPr="00497EAA" w:rsidRDefault="00497EAA" w:rsidP="00497EAA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97EAA">
        <w:rPr>
          <w:rFonts w:ascii="Times New Roman" w:hAnsi="Times New Roman"/>
          <w:sz w:val="32"/>
          <w:szCs w:val="32"/>
        </w:rPr>
        <w:t xml:space="preserve">В результате длительной кропотливой работы Богучарского поискового отряда «Память» и юных следопытов из местных школ установлены имена героических подростков-сапёров, воссозданы их судьбы, установлена связь с родственниками. Совместно с учащейся молодёжью проведена видеосъёмка в семьях героев, а также на местах разминирования и на местах гибели ряда подростков. </w:t>
      </w:r>
    </w:p>
    <w:p w:rsidR="00376101" w:rsidRPr="00497EAA" w:rsidRDefault="00376101" w:rsidP="00EE46FC">
      <w:pPr>
        <w:spacing w:after="0" w:line="240" w:lineRule="auto"/>
        <w:jc w:val="center"/>
        <w:rPr>
          <w:sz w:val="32"/>
          <w:szCs w:val="32"/>
        </w:rPr>
      </w:pPr>
    </w:p>
    <w:sectPr w:rsidR="00376101" w:rsidRPr="00497EAA" w:rsidSect="00EE46F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101"/>
    <w:rsid w:val="00017C96"/>
    <w:rsid w:val="00376101"/>
    <w:rsid w:val="003B7ACE"/>
    <w:rsid w:val="0042000A"/>
    <w:rsid w:val="00497EAA"/>
    <w:rsid w:val="004E3E05"/>
    <w:rsid w:val="008547E2"/>
    <w:rsid w:val="009E1DFC"/>
    <w:rsid w:val="00A023CE"/>
    <w:rsid w:val="00D26780"/>
    <w:rsid w:val="00EE46FC"/>
    <w:rsid w:val="00EF7365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5"/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E1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101"/>
    <w:rPr>
      <w:b/>
      <w:bCs/>
    </w:rPr>
  </w:style>
  <w:style w:type="character" w:styleId="a7">
    <w:name w:val="Emphasis"/>
    <w:basedOn w:val="a0"/>
    <w:uiPriority w:val="20"/>
    <w:qFormat/>
    <w:rsid w:val="0037610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E1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2444</Characters>
  <Application>Microsoft Office Word</Application>
  <DocSecurity>0</DocSecurity>
  <Lines>20</Lines>
  <Paragraphs>5</Paragraphs>
  <ScaleCrop>false</ScaleCrop>
  <Company>DreamLair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7</cp:revision>
  <dcterms:created xsi:type="dcterms:W3CDTF">2019-04-08T04:31:00Z</dcterms:created>
  <dcterms:modified xsi:type="dcterms:W3CDTF">2019-04-10T07:38:00Z</dcterms:modified>
</cp:coreProperties>
</file>